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EC07" w14:textId="77777777" w:rsidR="00DE4A34" w:rsidRDefault="00DE4A34" w:rsidP="00DE4A34">
      <w:pPr>
        <w:pStyle w:val="NormalWeb"/>
      </w:pPr>
      <w:bookmarkStart w:id="0" w:name="_GoBack"/>
      <w:r>
        <w:rPr>
          <w:rFonts w:ascii="TimesNewRomanPS" w:hAnsi="TimesNewRomanPS"/>
          <w:b/>
          <w:bCs/>
          <w:sz w:val="28"/>
          <w:szCs w:val="28"/>
        </w:rPr>
        <w:t xml:space="preserve">Hartwell Speedway 2017 General Rules  </w:t>
      </w:r>
    </w:p>
    <w:p w14:paraId="15DD98DE" w14:textId="77777777" w:rsidR="00DE4A34" w:rsidRDefault="00DE4A34" w:rsidP="00DE4A34">
      <w:pPr>
        <w:pStyle w:val="NormalWeb"/>
      </w:pPr>
      <w:r>
        <w:rPr>
          <w:rFonts w:ascii="TimesNewRomanPS" w:hAnsi="TimesNewRomanPS"/>
          <w:b/>
          <w:bCs/>
        </w:rPr>
        <w:t xml:space="preserve">This General Rule Section applies to every driver, mechanic, and pit personnel. You are expected to understand the rules. If you do not understand please ask questions before competing at Hartwell Speedway. No excuses will be accepted.  </w:t>
      </w:r>
    </w:p>
    <w:p w14:paraId="6CC3D0E9" w14:textId="5A32F9AC" w:rsidR="00755746" w:rsidRPr="00755746" w:rsidRDefault="00DE4A34" w:rsidP="00755746">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Track official’s decision will be final. We cannot make the rules fit e</w:t>
      </w:r>
      <w:r w:rsidR="00D7102C">
        <w:rPr>
          <w:rFonts w:ascii="TimesNewRomanPSMT" w:hAnsi="TimesNewRomanPSMT" w:cs="TimesNewRomanPSMT"/>
          <w:bCs/>
        </w:rPr>
        <w:t>veryone’s needs and desires.  P</w:t>
      </w:r>
      <w:r w:rsidRPr="00DE4A34">
        <w:rPr>
          <w:rFonts w:ascii="TimesNewRomanPSMT" w:hAnsi="TimesNewRomanPSMT" w:cs="TimesNewRomanPSMT"/>
          <w:bCs/>
        </w:rPr>
        <w:t xml:space="preserve">lease be willing to go by the rules outlined in this book. Note: Mufflers required all classes. Absolutely no tire altering will be allowed. </w:t>
      </w:r>
    </w:p>
    <w:p w14:paraId="7DEADDB4" w14:textId="77777777" w:rsidR="00DE4A34" w:rsidRPr="00DE4A34" w:rsidRDefault="002D5645" w:rsidP="00DE4A34">
      <w:pPr>
        <w:pStyle w:val="NormalWeb"/>
        <w:numPr>
          <w:ilvl w:val="0"/>
          <w:numId w:val="1"/>
        </w:numPr>
        <w:tabs>
          <w:tab w:val="clear" w:pos="720"/>
          <w:tab w:val="num" w:pos="360"/>
        </w:tabs>
        <w:ind w:left="360"/>
        <w:rPr>
          <w:rFonts w:ascii="TimesNewRomanPS" w:hAnsi="TimesNewRomanPS"/>
          <w:bCs/>
        </w:rPr>
      </w:pPr>
      <w:r>
        <w:rPr>
          <w:rFonts w:ascii="TimesNewRomanPSMT" w:hAnsi="TimesNewRomanPSMT" w:cs="TimesNewRomanPSMT"/>
          <w:bCs/>
        </w:rPr>
        <w:t>All</w:t>
      </w:r>
      <w:r w:rsidR="00DE4A34" w:rsidRPr="00DE4A34">
        <w:rPr>
          <w:rFonts w:ascii="TimesNewRomanPSMT" w:hAnsi="TimesNewRomanPSMT" w:cs="TimesNewRomanPSMT"/>
          <w:bCs/>
        </w:rPr>
        <w:t xml:space="preserve"> cars</w:t>
      </w:r>
      <w:r>
        <w:rPr>
          <w:rFonts w:ascii="TimesNewRomanPSMT" w:hAnsi="TimesNewRomanPSMT" w:cs="TimesNewRomanPSMT"/>
          <w:bCs/>
        </w:rPr>
        <w:t xml:space="preserve"> are</w:t>
      </w:r>
      <w:r w:rsidR="00DE4A34" w:rsidRPr="00DE4A34">
        <w:rPr>
          <w:rFonts w:ascii="TimesNewRomanPSMT" w:hAnsi="TimesNewRomanPSMT" w:cs="TimesNewRomanPSMT"/>
          <w:bCs/>
        </w:rPr>
        <w:t xml:space="preserve"> subject to “Tech”. </w:t>
      </w:r>
      <w:proofErr w:type="gramStart"/>
      <w:r>
        <w:rPr>
          <w:rFonts w:ascii="TimesNewRomanPSMT" w:hAnsi="TimesNewRomanPSMT" w:cs="TimesNewRomanPSMT"/>
          <w:bCs/>
        </w:rPr>
        <w:t xml:space="preserve">Twenty-Five </w:t>
      </w:r>
      <w:r w:rsidRPr="00DE4A34">
        <w:rPr>
          <w:rFonts w:ascii="TimesNewRomanPSMT" w:hAnsi="TimesNewRomanPSMT" w:cs="TimesNewRomanPSMT"/>
          <w:bCs/>
        </w:rPr>
        <w:t>pound</w:t>
      </w:r>
      <w:proofErr w:type="gramEnd"/>
      <w:r w:rsidR="00DE4A34" w:rsidRPr="00DE4A34">
        <w:rPr>
          <w:rFonts w:ascii="TimesNewRomanPSMT" w:hAnsi="TimesNewRomanPSMT" w:cs="TimesNewRomanPSMT"/>
          <w:bCs/>
        </w:rPr>
        <w:t xml:space="preserve"> weight break on all classes for approved head or full containment seat or both. </w:t>
      </w:r>
    </w:p>
    <w:p w14:paraId="36482DEA" w14:textId="77777777" w:rsidR="00DE4A34" w:rsidRPr="00DE4A34" w:rsidRDefault="00DE4A34" w:rsidP="00DE4A34">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 xml:space="preserve">Prize money will not be held for anyone it must be picked up the night it’s earned, by driver or someone with (Drivers ID) only, no exceptions. </w:t>
      </w:r>
    </w:p>
    <w:p w14:paraId="0A1636AA" w14:textId="77777777" w:rsidR="00DE4A34" w:rsidRPr="00DE4A34" w:rsidRDefault="00DE4A34" w:rsidP="00DE4A34">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 xml:space="preserve">Must be 16 years of age or older to compete, you may be required to submit a copy of your birth certificate. If you are under 16 years of age your parent must sign a Parental Consent, Release and Waiver of Liability, Assumption of Risk, and Indemnity Agreement form before you can compete. </w:t>
      </w:r>
    </w:p>
    <w:p w14:paraId="113BC445" w14:textId="77777777" w:rsidR="00DE4A34" w:rsidRPr="00DE4A34" w:rsidRDefault="00DE4A34" w:rsidP="00DE4A34">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 xml:space="preserve">Anyone caught drinking; using marijuana or controlled substances will be suspended. First offense the next race, second offense the next two races, third offense suspended for one season. All drivers are subject to a breath test. Any driver or pit crew member caught drinking alcoholic beverages at any race meet will automatically forfeit any prize money said car has won and points for that race meet. </w:t>
      </w:r>
    </w:p>
    <w:p w14:paraId="02D9F0EB" w14:textId="249737B4" w:rsidR="00DE4A34" w:rsidRPr="00755746" w:rsidRDefault="00DE4A34" w:rsidP="00755746">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Anyone caught fighting in the pit area will be subject to suspension. Any driver or pit crew</w:t>
      </w:r>
      <w:r w:rsidR="00C165CA">
        <w:rPr>
          <w:rFonts w:ascii="TimesNewRomanPSMT" w:hAnsi="TimesNewRomanPSMT" w:cs="TimesNewRomanPSMT"/>
          <w:bCs/>
        </w:rPr>
        <w:t xml:space="preserve"> </w:t>
      </w:r>
      <w:r w:rsidRPr="00DE4A34">
        <w:rPr>
          <w:rFonts w:ascii="TimesNewRomanPSMT" w:hAnsi="TimesNewRomanPSMT" w:cs="TimesNewRomanPSMT"/>
          <w:bCs/>
        </w:rPr>
        <w:t xml:space="preserve">member that enters another driver’s pit area will be deemed the aggressor. </w:t>
      </w:r>
      <w:r w:rsidRPr="00755746">
        <w:rPr>
          <w:rFonts w:ascii="TimesNewRomanPSMT" w:hAnsi="TimesNewRomanPSMT" w:cs="TimesNewRomanPSMT"/>
          <w:bCs/>
        </w:rPr>
        <w:t xml:space="preserve">Away from either driver’s pit area both drivers and pit crewmembers will be considered aggressors. The aggressor or aggressors will receive the suspension. </w:t>
      </w:r>
    </w:p>
    <w:p w14:paraId="7DFC215D" w14:textId="77777777" w:rsidR="00DE4A34" w:rsidRPr="009463FB" w:rsidRDefault="00DE4A34" w:rsidP="009463FB">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Drivers should be aware that they will be held responsible for all members of their</w:t>
      </w:r>
      <w:r w:rsidR="009463FB">
        <w:rPr>
          <w:rFonts w:ascii="TimesNewRomanPSMT" w:hAnsi="TimesNewRomanPSMT" w:cs="TimesNewRomanPSMT"/>
          <w:bCs/>
        </w:rPr>
        <w:t xml:space="preserve"> </w:t>
      </w:r>
      <w:r w:rsidRPr="009463FB">
        <w:rPr>
          <w:rFonts w:ascii="TimesNewRomanPSMT" w:hAnsi="TimesNewRomanPSMT" w:cs="TimesNewRomanPSMT"/>
          <w:bCs/>
        </w:rPr>
        <w:t xml:space="preserve">race team. </w:t>
      </w:r>
    </w:p>
    <w:p w14:paraId="4C98DD41" w14:textId="77777777" w:rsidR="009463FB" w:rsidRDefault="00DE4A34" w:rsidP="009463FB">
      <w:pPr>
        <w:pStyle w:val="NormalWeb"/>
        <w:numPr>
          <w:ilvl w:val="0"/>
          <w:numId w:val="1"/>
        </w:numPr>
        <w:tabs>
          <w:tab w:val="clear" w:pos="720"/>
          <w:tab w:val="num" w:pos="360"/>
        </w:tabs>
        <w:ind w:left="360"/>
        <w:rPr>
          <w:rFonts w:ascii="TimesNewRomanPS" w:hAnsi="TimesNewRomanPS"/>
          <w:bCs/>
        </w:rPr>
      </w:pPr>
      <w:r w:rsidRPr="00DE4A34">
        <w:rPr>
          <w:rFonts w:ascii="TimesNewRomanPSMT" w:hAnsi="TimesNewRomanPSMT" w:cs="TimesNewRomanPSMT"/>
          <w:bCs/>
        </w:rPr>
        <w:t xml:space="preserve">In the event of any felony conviction of a driver or car-owner, the disciplinary action can be indefinite suspension from speedway beginning with the date of the conviction, or the date of the completion of any incarceration </w:t>
      </w:r>
      <w:r w:rsidR="009463FB" w:rsidRPr="00DE4A34">
        <w:rPr>
          <w:rFonts w:ascii="TimesNewRomanPSMT" w:hAnsi="TimesNewRomanPSMT" w:cs="TimesNewRomanPSMT"/>
          <w:bCs/>
        </w:rPr>
        <w:t>after</w:t>
      </w:r>
      <w:r w:rsidRPr="00DE4A34">
        <w:rPr>
          <w:rFonts w:ascii="TimesNewRomanPSMT" w:hAnsi="TimesNewRomanPSMT" w:cs="TimesNewRomanPSMT"/>
          <w:bCs/>
        </w:rPr>
        <w:t xml:space="preserve"> said </w:t>
      </w:r>
      <w:r w:rsidRPr="009463FB">
        <w:rPr>
          <w:rFonts w:ascii="TimesNewRomanPSMT" w:hAnsi="TimesNewRomanPSMT" w:cs="TimesNewRomanPSMT"/>
        </w:rPr>
        <w:t xml:space="preserve">conviction, whichever date shall last occur. In the event the conviction is drug related, that person may be subject to a Drug Test before returning to competition. </w:t>
      </w:r>
    </w:p>
    <w:p w14:paraId="1F6CE9BF" w14:textId="77777777" w:rsidR="009463FB" w:rsidRDefault="00880C71" w:rsidP="009463FB">
      <w:pPr>
        <w:pStyle w:val="NormalWeb"/>
        <w:numPr>
          <w:ilvl w:val="0"/>
          <w:numId w:val="1"/>
        </w:numPr>
        <w:tabs>
          <w:tab w:val="clear" w:pos="720"/>
          <w:tab w:val="num" w:pos="360"/>
        </w:tabs>
        <w:ind w:left="360"/>
        <w:rPr>
          <w:rFonts w:ascii="TimesNewRomanPS" w:hAnsi="TimesNewRomanPS"/>
          <w:bCs/>
        </w:rPr>
      </w:pPr>
      <w:r>
        <w:rPr>
          <w:rFonts w:ascii="TimesNewRomanPSMT" w:hAnsi="TimesNewRomanPSMT" w:cs="TimesNewRomanPSMT"/>
          <w:bCs/>
        </w:rPr>
        <w:lastRenderedPageBreak/>
        <w:t>N</w:t>
      </w:r>
      <w:r w:rsidR="00DE4A34" w:rsidRPr="009463FB">
        <w:rPr>
          <w:rFonts w:ascii="TimesNewRomanPSMT" w:hAnsi="TimesNewRomanPSMT" w:cs="TimesNewRomanPSMT"/>
          <w:bCs/>
        </w:rPr>
        <w:t xml:space="preserve">othing shall prohibit the track officials from administering any penalty, including immediate removal from the premises or permanent suspension of track privileges to driver, owner or pit crew member whose conduct, in the complete discretion of track officials represents a threat to the orderliness of track operations or the safety of others. </w:t>
      </w:r>
    </w:p>
    <w:p w14:paraId="305003C7" w14:textId="77777777" w:rsidR="00880C71" w:rsidRDefault="00DE4A34" w:rsidP="00880C71">
      <w:pPr>
        <w:pStyle w:val="NormalWeb"/>
        <w:numPr>
          <w:ilvl w:val="0"/>
          <w:numId w:val="1"/>
        </w:numPr>
        <w:tabs>
          <w:tab w:val="clear" w:pos="720"/>
          <w:tab w:val="num" w:pos="360"/>
        </w:tabs>
        <w:ind w:left="360"/>
        <w:rPr>
          <w:rFonts w:ascii="TimesNewRomanPS" w:hAnsi="TimesNewRomanPS"/>
          <w:bCs/>
        </w:rPr>
      </w:pPr>
      <w:r w:rsidRPr="009463FB">
        <w:rPr>
          <w:rFonts w:ascii="TimesNewRomanPSMT" w:hAnsi="TimesNewRomanPSMT" w:cs="TimesNewRomanPSMT"/>
          <w:bCs/>
        </w:rPr>
        <w:t>Any driver who enters grandstand area and/or proceeds to enter without an invitation and conducts him or herself in an un</w:t>
      </w:r>
      <w:r w:rsidR="00880C71">
        <w:rPr>
          <w:rFonts w:ascii="TimesNewRomanPSMT" w:hAnsi="TimesNewRomanPSMT" w:cs="TimesNewRomanPSMT"/>
          <w:bCs/>
        </w:rPr>
        <w:t>-</w:t>
      </w:r>
      <w:r w:rsidRPr="009463FB">
        <w:rPr>
          <w:rFonts w:ascii="TimesNewRomanPSMT" w:hAnsi="TimesNewRomanPSMT" w:cs="TimesNewRomanPSMT"/>
          <w:bCs/>
        </w:rPr>
        <w:t xml:space="preserve">sportsman like manner may be suspended. </w:t>
      </w:r>
    </w:p>
    <w:p w14:paraId="08ADB666" w14:textId="77777777" w:rsidR="00880C71" w:rsidRDefault="00DE4A34" w:rsidP="00880C71">
      <w:pPr>
        <w:pStyle w:val="NormalWeb"/>
        <w:numPr>
          <w:ilvl w:val="0"/>
          <w:numId w:val="1"/>
        </w:numPr>
        <w:tabs>
          <w:tab w:val="clear" w:pos="720"/>
          <w:tab w:val="num" w:pos="360"/>
        </w:tabs>
        <w:ind w:left="360"/>
        <w:rPr>
          <w:rFonts w:ascii="TimesNewRomanPS" w:hAnsi="TimesNewRomanPS"/>
          <w:bCs/>
        </w:rPr>
      </w:pPr>
      <w:r w:rsidRPr="00880C71">
        <w:rPr>
          <w:rFonts w:ascii="TimesNewRomanPSMT" w:hAnsi="TimesNewRomanPSMT" w:cs="TimesNewRomanPSMT"/>
          <w:bCs/>
        </w:rPr>
        <w:t xml:space="preserve">An adult must accompany children under age 14 in the pit area at all times. And all children must stay clear of the scale area at all times. Drivers, pit crew members and spectators in the pit area, it is your responsibility to know where your children are at all times. Failure to do so could result in loss of pit privileges. </w:t>
      </w:r>
    </w:p>
    <w:p w14:paraId="0B3B1703" w14:textId="77777777" w:rsidR="00880C71" w:rsidRDefault="00DE4A34" w:rsidP="00880C71">
      <w:pPr>
        <w:pStyle w:val="NormalWeb"/>
        <w:numPr>
          <w:ilvl w:val="0"/>
          <w:numId w:val="1"/>
        </w:numPr>
        <w:tabs>
          <w:tab w:val="clear" w:pos="720"/>
          <w:tab w:val="num" w:pos="360"/>
        </w:tabs>
        <w:ind w:left="360"/>
        <w:rPr>
          <w:rFonts w:ascii="TimesNewRomanPS" w:hAnsi="TimesNewRomanPS"/>
          <w:bCs/>
        </w:rPr>
      </w:pPr>
      <w:r w:rsidRPr="00880C71">
        <w:rPr>
          <w:rFonts w:ascii="TimesNewRomanPSMT" w:hAnsi="TimesNewRomanPSMT" w:cs="TimesNewRomanPSMT"/>
          <w:bCs/>
        </w:rPr>
        <w:t xml:space="preserve">Any unnecessary roughness on racetrack, the race will stop and the person or persons will be put into the pits. </w:t>
      </w:r>
    </w:p>
    <w:p w14:paraId="74EE8B27" w14:textId="77777777" w:rsidR="00880C71" w:rsidRDefault="00DE4A34" w:rsidP="00880C71">
      <w:pPr>
        <w:pStyle w:val="NormalWeb"/>
        <w:numPr>
          <w:ilvl w:val="0"/>
          <w:numId w:val="1"/>
        </w:numPr>
        <w:tabs>
          <w:tab w:val="clear" w:pos="720"/>
          <w:tab w:val="num" w:pos="360"/>
        </w:tabs>
        <w:ind w:left="360"/>
        <w:rPr>
          <w:rFonts w:ascii="TimesNewRomanPS" w:hAnsi="TimesNewRomanPS"/>
          <w:bCs/>
        </w:rPr>
      </w:pPr>
      <w:r w:rsidRPr="00880C71">
        <w:rPr>
          <w:rFonts w:ascii="TimesNewRomanPSMT" w:hAnsi="TimesNewRomanPSMT" w:cs="TimesNewRomanPSMT"/>
          <w:bCs/>
        </w:rPr>
        <w:t xml:space="preserve">To be the official leader of the race you must have completed the last complete green lap. </w:t>
      </w:r>
    </w:p>
    <w:p w14:paraId="40E06B83" w14:textId="77777777" w:rsidR="00755746" w:rsidRDefault="00DE4A34" w:rsidP="00755746">
      <w:pPr>
        <w:pStyle w:val="NormalWeb"/>
        <w:numPr>
          <w:ilvl w:val="0"/>
          <w:numId w:val="1"/>
        </w:numPr>
        <w:tabs>
          <w:tab w:val="clear" w:pos="720"/>
          <w:tab w:val="num" w:pos="360"/>
        </w:tabs>
        <w:ind w:left="360"/>
        <w:rPr>
          <w:rFonts w:ascii="TimesNewRomanPS" w:hAnsi="TimesNewRomanPS"/>
          <w:bCs/>
        </w:rPr>
      </w:pPr>
      <w:r w:rsidRPr="00880C71">
        <w:rPr>
          <w:rFonts w:ascii="TimesNewRomanPSMT" w:hAnsi="TimesNewRomanPSMT" w:cs="TimesNewRomanPSMT"/>
          <w:bCs/>
        </w:rPr>
        <w:t xml:space="preserve">In the event of a caution, any car or cars that come to a stop due to being involved in the accident, the caution flag was displayed for will line up in the rear for the restart. </w:t>
      </w:r>
    </w:p>
    <w:p w14:paraId="00B19000" w14:textId="77777777" w:rsidR="00755746" w:rsidRDefault="00DE4A34" w:rsidP="00755746">
      <w:pPr>
        <w:pStyle w:val="NormalWeb"/>
        <w:numPr>
          <w:ilvl w:val="0"/>
          <w:numId w:val="1"/>
        </w:numPr>
        <w:tabs>
          <w:tab w:val="clear" w:pos="720"/>
          <w:tab w:val="num" w:pos="360"/>
        </w:tabs>
        <w:ind w:left="360"/>
        <w:rPr>
          <w:rFonts w:ascii="TimesNewRomanPS" w:hAnsi="TimesNewRomanPS"/>
          <w:bCs/>
        </w:rPr>
      </w:pPr>
      <w:r w:rsidRPr="00755746">
        <w:rPr>
          <w:rFonts w:ascii="TimesNewRomanPSMT" w:hAnsi="TimesNewRomanPSMT" w:cs="TimesNewRomanPSMT"/>
          <w:bCs/>
        </w:rPr>
        <w:t xml:space="preserve">Any car for which the yellow flag is displayed for must restart in the rear. </w:t>
      </w:r>
    </w:p>
    <w:p w14:paraId="30BFE534" w14:textId="36EE116A" w:rsidR="00DE4A34" w:rsidRPr="00755746" w:rsidRDefault="00DE4A34" w:rsidP="00755746">
      <w:pPr>
        <w:pStyle w:val="NormalWeb"/>
        <w:numPr>
          <w:ilvl w:val="0"/>
          <w:numId w:val="1"/>
        </w:numPr>
        <w:tabs>
          <w:tab w:val="clear" w:pos="720"/>
          <w:tab w:val="num" w:pos="360"/>
        </w:tabs>
        <w:ind w:left="360"/>
        <w:rPr>
          <w:rFonts w:ascii="TimesNewRomanPS" w:hAnsi="TimesNewRomanPS"/>
          <w:bCs/>
        </w:rPr>
      </w:pPr>
      <w:r w:rsidRPr="00755746">
        <w:rPr>
          <w:rFonts w:ascii="TimesNewRomanPSMT" w:hAnsi="TimesNewRomanPSMT" w:cs="TimesNewRomanPSMT"/>
          <w:bCs/>
        </w:rPr>
        <w:t xml:space="preserve">Any car or cars caught illegal receives no money. </w:t>
      </w:r>
    </w:p>
    <w:p w14:paraId="4CC8CFF6"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Refusing to obey officials or physical confrontation with official could result in laps taken away or suspension. </w:t>
      </w:r>
    </w:p>
    <w:p w14:paraId="4EDEE290"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A driver going to the pits under yellow or red must go to the rear of the field. </w:t>
      </w:r>
    </w:p>
    <w:p w14:paraId="57A6921E"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ANY DRIVER THAT GETS OUT OF HIS OR HER CAR ON THE TRACK UNDER A CAUTION OR RED FLAG WILL BE PUT IN THE PITS. DO NOT GET OUT OF YOUR CAR UNLESS YOU ARE PREPARED TO GO TO THE PITS. THE ONLY TIME THIS RULE WILL BE EXCUSED IS FOR SAFTEY REASONS, FIRE, DIRECTED BY OFFICAL, ETC. </w:t>
      </w:r>
    </w:p>
    <w:p w14:paraId="2C4060A4"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Driving in the pit area, it is the driver’s responsibility to drive slow and under control </w:t>
      </w:r>
      <w:proofErr w:type="gramStart"/>
      <w:r w:rsidRPr="009463FB">
        <w:rPr>
          <w:rFonts w:ascii="TimesNewRomanPSMT" w:hAnsi="TimesNewRomanPSMT" w:cs="TimesNewRomanPSMT"/>
          <w:bCs/>
        </w:rPr>
        <w:t>at all times</w:t>
      </w:r>
      <w:proofErr w:type="gramEnd"/>
      <w:r w:rsidRPr="009463FB">
        <w:rPr>
          <w:rFonts w:ascii="TimesNewRomanPSMT" w:hAnsi="TimesNewRomanPSMT" w:cs="TimesNewRomanPSMT"/>
          <w:bCs/>
        </w:rPr>
        <w:t xml:space="preserve">. Any driver that drives reckless or out of control at the discretion of officials could lose all pit privileges. </w:t>
      </w:r>
    </w:p>
    <w:p w14:paraId="3CC841F4"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No work can be done on racecars on track. All work on racecars must be done in pit area. </w:t>
      </w:r>
    </w:p>
    <w:p w14:paraId="69970754"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If a car sustains any damage on the racetrack that requires repairs, the car must go to the pits for necessary repairs. Track officials or wrecker officials will only pull fenders. </w:t>
      </w:r>
    </w:p>
    <w:p w14:paraId="62010B9D"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Any car that brings </w:t>
      </w:r>
      <w:r w:rsidR="00232D4D">
        <w:rPr>
          <w:rFonts w:ascii="TimesNewRomanPSMT" w:hAnsi="TimesNewRomanPSMT" w:cs="TimesNewRomanPSMT"/>
          <w:bCs/>
        </w:rPr>
        <w:t xml:space="preserve">out the yellow flag three times </w:t>
      </w:r>
      <w:r w:rsidRPr="009463FB">
        <w:rPr>
          <w:rFonts w:ascii="TimesNewRomanPSMT" w:hAnsi="TimesNewRomanPSMT" w:cs="TimesNewRomanPSMT"/>
          <w:bCs/>
        </w:rPr>
        <w:t xml:space="preserve">in a single event </w:t>
      </w:r>
      <w:r w:rsidR="00232D4D">
        <w:rPr>
          <w:rFonts w:ascii="TimesNewRomanPSMT" w:hAnsi="TimesNewRomanPSMT" w:cs="TimesNewRomanPSMT"/>
          <w:bCs/>
        </w:rPr>
        <w:t xml:space="preserve">is subject to the black flag and </w:t>
      </w:r>
      <w:r w:rsidRPr="009463FB">
        <w:rPr>
          <w:rFonts w:ascii="TimesNewRomanPSMT" w:hAnsi="TimesNewRomanPSMT" w:cs="TimesNewRomanPSMT"/>
          <w:bCs/>
        </w:rPr>
        <w:t xml:space="preserve">must go to the pits. </w:t>
      </w:r>
    </w:p>
    <w:p w14:paraId="5D2767AA" w14:textId="77777777" w:rsidR="00DE4A34" w:rsidRPr="009463FB" w:rsidRDefault="00880C71" w:rsidP="00880C71">
      <w:pPr>
        <w:pStyle w:val="NormalWeb"/>
        <w:numPr>
          <w:ilvl w:val="0"/>
          <w:numId w:val="4"/>
        </w:numPr>
        <w:rPr>
          <w:rFonts w:ascii="TimesNewRomanPS" w:hAnsi="TimesNewRomanPS"/>
          <w:bCs/>
        </w:rPr>
      </w:pPr>
      <w:r>
        <w:rPr>
          <w:rFonts w:ascii="TimesNewRomanPSMT" w:hAnsi="TimesNewRomanPSMT" w:cs="TimesNewRomanPSMT"/>
          <w:bCs/>
        </w:rPr>
        <w:t xml:space="preserve">A racecar can compete in multiple classes </w:t>
      </w:r>
      <w:r w:rsidR="00DE4A34" w:rsidRPr="009463FB">
        <w:rPr>
          <w:rFonts w:ascii="TimesNewRomanPSMT" w:hAnsi="TimesNewRomanPSMT" w:cs="TimesNewRomanPSMT"/>
          <w:bCs/>
        </w:rPr>
        <w:t xml:space="preserve">per race night. </w:t>
      </w:r>
    </w:p>
    <w:p w14:paraId="4BC0D899" w14:textId="77777777" w:rsidR="00DE4A34" w:rsidRPr="00880C71"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Drivers will be paid according to laps completed. The payoff on a red and </w:t>
      </w:r>
      <w:r w:rsidRPr="00880C71">
        <w:rPr>
          <w:rFonts w:ascii="TimesNewRomanPSMT" w:hAnsi="TimesNewRomanPSMT" w:cs="TimesNewRomanPSMT"/>
          <w:bCs/>
        </w:rPr>
        <w:t xml:space="preserve">checkered flag will be the same as a restart. </w:t>
      </w:r>
    </w:p>
    <w:p w14:paraId="40423861"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All cars are subject to inspection by tack officials at any time. Any car that loses fuel cell is subject to a $100.00 fine. </w:t>
      </w:r>
    </w:p>
    <w:p w14:paraId="226432F3" w14:textId="77777777" w:rsidR="00DE4A34" w:rsidRPr="009463FB" w:rsidRDefault="00DE4A34" w:rsidP="00880C71">
      <w:pPr>
        <w:pStyle w:val="NormalWeb"/>
        <w:numPr>
          <w:ilvl w:val="0"/>
          <w:numId w:val="4"/>
        </w:numPr>
        <w:rPr>
          <w:rFonts w:ascii="TimesNewRomanPS" w:hAnsi="TimesNewRomanPS"/>
          <w:bCs/>
        </w:rPr>
      </w:pPr>
      <w:r w:rsidRPr="009463FB">
        <w:rPr>
          <w:rFonts w:ascii="TimesNewRomanPSMT" w:hAnsi="TimesNewRomanPSMT" w:cs="TimesNewRomanPSMT"/>
          <w:bCs/>
        </w:rPr>
        <w:t xml:space="preserve">Sign-in, it is the responsibility of the driver to sign-in under the correct division and use his or her correct name. Driver’s name competing must match the sign-in sheet. In the event of a driver change, officials must be notified so sign-in sheet can be changed prior to the start of any competition of the driver’s division. NO driver changes will be allowed in any division once competition for that division has started. Competition being Time Trials and/or Heat races and/or Last Chance races and/or Feature races. </w:t>
      </w:r>
    </w:p>
    <w:p w14:paraId="790365A5" w14:textId="77777777" w:rsidR="007F7C94" w:rsidRDefault="00DE4A34" w:rsidP="007F7C94">
      <w:pPr>
        <w:pStyle w:val="NormalWeb"/>
        <w:numPr>
          <w:ilvl w:val="0"/>
          <w:numId w:val="4"/>
        </w:numPr>
        <w:rPr>
          <w:rFonts w:ascii="TimesNewRomanPS" w:hAnsi="TimesNewRomanPS"/>
          <w:bCs/>
        </w:rPr>
      </w:pPr>
      <w:r w:rsidRPr="009463FB">
        <w:rPr>
          <w:rFonts w:ascii="TimesNewRomanPSMT" w:hAnsi="TimesNewRomanPSMT" w:cs="TimesNewRomanPSMT"/>
          <w:bCs/>
        </w:rPr>
        <w:t>Any car that pulls into the pit and re</w:t>
      </w:r>
      <w:r w:rsidR="007F7C94">
        <w:rPr>
          <w:rFonts w:ascii="TimesNewRomanPSMT" w:hAnsi="TimesNewRomanPSMT" w:cs="TimesNewRomanPSMT"/>
          <w:bCs/>
        </w:rPr>
        <w:t>-</w:t>
      </w:r>
      <w:r w:rsidRPr="009463FB">
        <w:rPr>
          <w:rFonts w:ascii="TimesNewRomanPSMT" w:hAnsi="TimesNewRomanPSMT" w:cs="TimesNewRomanPSMT"/>
          <w:bCs/>
        </w:rPr>
        <w:t>enters the track under green and stops will be</w:t>
      </w:r>
      <w:r w:rsidR="007F7C94">
        <w:rPr>
          <w:rFonts w:ascii="TimesNewRomanPSMT" w:hAnsi="TimesNewRomanPSMT" w:cs="TimesNewRomanPSMT"/>
          <w:bCs/>
        </w:rPr>
        <w:t xml:space="preserve"> </w:t>
      </w:r>
      <w:r w:rsidRPr="007F7C94">
        <w:rPr>
          <w:rFonts w:ascii="TimesNewRomanPSMT" w:hAnsi="TimesNewRomanPSMT" w:cs="TimesNewRomanPSMT"/>
        </w:rPr>
        <w:t xml:space="preserve">automatically put back into the pits; this applies on starts and/or restarts. </w:t>
      </w:r>
    </w:p>
    <w:p w14:paraId="125F7530" w14:textId="77777777" w:rsidR="00DE4A34" w:rsidRPr="007F7C94" w:rsidRDefault="00DE4A34" w:rsidP="007F7C94">
      <w:pPr>
        <w:pStyle w:val="NormalWeb"/>
        <w:numPr>
          <w:ilvl w:val="0"/>
          <w:numId w:val="4"/>
        </w:numPr>
        <w:rPr>
          <w:rFonts w:ascii="TimesNewRomanPS" w:hAnsi="TimesNewRomanPS"/>
          <w:bCs/>
        </w:rPr>
      </w:pPr>
      <w:r w:rsidRPr="007F7C94">
        <w:rPr>
          <w:rFonts w:ascii="TimesNewRomanPS" w:hAnsi="TimesNewRomanPS"/>
          <w:b/>
          <w:bCs/>
        </w:rPr>
        <w:t xml:space="preserve"> </w:t>
      </w:r>
      <w:r w:rsidRPr="007F7C94">
        <w:rPr>
          <w:rFonts w:ascii="TimesNewRomanPSMT" w:hAnsi="TimesNewRomanPSMT" w:cs="TimesNewRomanPSMT"/>
        </w:rPr>
        <w:t xml:space="preserve">Track reserves the right to add weight to any car </w:t>
      </w:r>
      <w:proofErr w:type="gramStart"/>
      <w:r w:rsidRPr="007F7C94">
        <w:rPr>
          <w:rFonts w:ascii="TimesNewRomanPSMT" w:hAnsi="TimesNewRomanPSMT" w:cs="TimesNewRomanPSMT"/>
        </w:rPr>
        <w:t>in order to</w:t>
      </w:r>
      <w:proofErr w:type="gramEnd"/>
      <w:r w:rsidRPr="007F7C94">
        <w:rPr>
          <w:rFonts w:ascii="TimesNewRomanPSMT" w:hAnsi="TimesNewRomanPSMT" w:cs="TimesNewRomanPSMT"/>
        </w:rPr>
        <w:t xml:space="preserve"> offset any minor rule violations. Official’s discretion will be utilized. </w:t>
      </w:r>
    </w:p>
    <w:p w14:paraId="731F6ADB" w14:textId="77777777" w:rsidR="00DE4A34" w:rsidRDefault="00DE4A34" w:rsidP="00880C71">
      <w:pPr>
        <w:pStyle w:val="NormalWeb"/>
        <w:numPr>
          <w:ilvl w:val="0"/>
          <w:numId w:val="4"/>
        </w:numPr>
      </w:pPr>
      <w:r>
        <w:rPr>
          <w:rFonts w:ascii="TimesNewRomanPSMT" w:hAnsi="TimesNewRomanPSMT" w:cs="TimesNewRomanPSMT"/>
        </w:rPr>
        <w:t xml:space="preserve">Top five cars may be checked at the scales. </w:t>
      </w:r>
    </w:p>
    <w:p w14:paraId="17534B26" w14:textId="77777777" w:rsidR="00DE4A34" w:rsidRDefault="00DE4A34" w:rsidP="00880C71">
      <w:pPr>
        <w:pStyle w:val="NormalWeb"/>
        <w:numPr>
          <w:ilvl w:val="0"/>
          <w:numId w:val="4"/>
        </w:numPr>
      </w:pPr>
      <w:r>
        <w:rPr>
          <w:rFonts w:ascii="TimesNewRomanPSMT" w:hAnsi="TimesNewRomanPSMT" w:cs="TimesNewRomanPSMT"/>
        </w:rPr>
        <w:t xml:space="preserve">Speedway reserves the right to place drivers in the division most suited for them according to their performance level. This may require a driver to move up to the next division. Track officials will make this decision based on the number of wins, championship wins, and/or the performance level of a driver. Track also reserves the right to handicap. </w:t>
      </w:r>
    </w:p>
    <w:p w14:paraId="7176A062" w14:textId="77777777" w:rsidR="00DE4A34" w:rsidRDefault="00DE4A34" w:rsidP="00880C71">
      <w:pPr>
        <w:pStyle w:val="NormalWeb"/>
        <w:numPr>
          <w:ilvl w:val="0"/>
          <w:numId w:val="4"/>
        </w:numPr>
      </w:pPr>
      <w:r>
        <w:rPr>
          <w:rFonts w:ascii="TimesNewRomanPSMT" w:hAnsi="TimesNewRomanPSMT" w:cs="TimesNewRomanPSMT"/>
        </w:rPr>
        <w:t xml:space="preserve">In the event a driver is suspended, that suspension will start at the next scheduled local event. </w:t>
      </w:r>
    </w:p>
    <w:p w14:paraId="6EF3B68D" w14:textId="77777777" w:rsidR="00DE4A34" w:rsidRDefault="00DE4A34" w:rsidP="00880C71">
      <w:pPr>
        <w:pStyle w:val="NormalWeb"/>
        <w:numPr>
          <w:ilvl w:val="0"/>
          <w:numId w:val="4"/>
        </w:numPr>
      </w:pPr>
      <w:r>
        <w:rPr>
          <w:rFonts w:ascii="TimesNewRomanPSMT" w:hAnsi="TimesNewRomanPSMT" w:cs="TimesNewRomanPSMT"/>
        </w:rPr>
        <w:t xml:space="preserve">In the event of a low car count in a division, speedway reserves the right to amend, reschedule, postpone or delete a division with a low car count. </w:t>
      </w:r>
    </w:p>
    <w:p w14:paraId="16AF2F3E" w14:textId="77777777" w:rsidR="00DE4A34" w:rsidRDefault="00DE4A34" w:rsidP="00880C71">
      <w:pPr>
        <w:pStyle w:val="NormalWeb"/>
        <w:numPr>
          <w:ilvl w:val="0"/>
          <w:numId w:val="4"/>
        </w:numPr>
      </w:pPr>
      <w:r>
        <w:rPr>
          <w:rFonts w:ascii="TimesNewRomanPSMT" w:hAnsi="TimesNewRomanPSMT" w:cs="TimesNewRomanPSMT"/>
        </w:rPr>
        <w:t xml:space="preserve">Anyone entering speedway must purchase a ticket if you do not purchase a ticket you may be banned indefinitely from all events at the speedway. Wristbands are mandatory. </w:t>
      </w:r>
    </w:p>
    <w:p w14:paraId="59B42647" w14:textId="77777777" w:rsidR="007F7C94" w:rsidRPr="007F7C94" w:rsidRDefault="00DE4A34" w:rsidP="00880C71">
      <w:pPr>
        <w:pStyle w:val="NormalWeb"/>
        <w:numPr>
          <w:ilvl w:val="0"/>
          <w:numId w:val="4"/>
        </w:numPr>
      </w:pPr>
      <w:r>
        <w:rPr>
          <w:rFonts w:ascii="TimesNewRomanPSMT" w:hAnsi="TimesNewRomanPSMT" w:cs="TimesNewRomanPSMT"/>
        </w:rPr>
        <w:t>Mufflers are mandatory on all divisions.</w:t>
      </w:r>
    </w:p>
    <w:p w14:paraId="6F2D59F1" w14:textId="77777777" w:rsidR="007F7C94" w:rsidRPr="007F7C94" w:rsidRDefault="00DE4A34" w:rsidP="00880C71">
      <w:pPr>
        <w:pStyle w:val="NormalWeb"/>
        <w:numPr>
          <w:ilvl w:val="0"/>
          <w:numId w:val="4"/>
        </w:numPr>
      </w:pPr>
      <w:r>
        <w:rPr>
          <w:rFonts w:ascii="TimesNewRomanPSMT" w:hAnsi="TimesNewRomanPSMT" w:cs="TimesNewRomanPSMT"/>
        </w:rPr>
        <w:t xml:space="preserve">No </w:t>
      </w:r>
      <w:proofErr w:type="gramStart"/>
      <w:r>
        <w:rPr>
          <w:rFonts w:ascii="TimesNewRomanPSMT" w:hAnsi="TimesNewRomanPSMT" w:cs="TimesNewRomanPSMT"/>
        </w:rPr>
        <w:t>radio’s</w:t>
      </w:r>
      <w:proofErr w:type="gramEnd"/>
      <w:r>
        <w:rPr>
          <w:rFonts w:ascii="TimesNewRomanPSMT" w:hAnsi="TimesNewRomanPSMT" w:cs="TimesNewRomanPSMT"/>
        </w:rPr>
        <w:t xml:space="preserve"> allowed other than the race </w:t>
      </w:r>
      <w:proofErr w:type="spellStart"/>
      <w:r>
        <w:rPr>
          <w:rFonts w:ascii="TimesNewRomanPSMT" w:hAnsi="TimesNewRomanPSMT" w:cs="TimesNewRomanPSMT"/>
        </w:rPr>
        <w:t>recievers</w:t>
      </w:r>
      <w:proofErr w:type="spellEnd"/>
      <w:r>
        <w:rPr>
          <w:rFonts w:ascii="TimesNewRomanPSMT" w:hAnsi="TimesNewRomanPSMT" w:cs="TimesNewRomanPSMT"/>
        </w:rPr>
        <w:t xml:space="preserve">. </w:t>
      </w:r>
    </w:p>
    <w:p w14:paraId="39E05ED3" w14:textId="77777777" w:rsidR="00DE4A34" w:rsidRDefault="00DE4A34" w:rsidP="007F7C94">
      <w:pPr>
        <w:pStyle w:val="NormalWeb"/>
      </w:pPr>
      <w:r>
        <w:rPr>
          <w:rFonts w:ascii="TimesNewRomanPS" w:hAnsi="TimesNewRomanPS"/>
          <w:b/>
          <w:bCs/>
          <w:sz w:val="28"/>
          <w:szCs w:val="28"/>
        </w:rPr>
        <w:t xml:space="preserve">General Rules – 2016 - Part 2 </w:t>
      </w:r>
    </w:p>
    <w:p w14:paraId="6FA28A42" w14:textId="78692747" w:rsidR="00DE4A34" w:rsidRDefault="00DE4A34" w:rsidP="00DE4A34">
      <w:pPr>
        <w:pStyle w:val="NormalWeb"/>
      </w:pPr>
      <w:r>
        <w:rPr>
          <w:rFonts w:ascii="TimesNewRomanPS" w:hAnsi="TimesNewRomanPS"/>
          <w:b/>
          <w:bCs/>
        </w:rPr>
        <w:t>CHANGES / SUBSTITUTIONS:</w:t>
      </w:r>
      <w:r>
        <w:rPr>
          <w:rFonts w:ascii="TimesNewRomanPS" w:hAnsi="TimesNewRomanPS"/>
          <w:b/>
          <w:bCs/>
        </w:rPr>
        <w:br/>
        <w:t xml:space="preserve">1. </w:t>
      </w:r>
      <w:r>
        <w:rPr>
          <w:rFonts w:ascii="TimesNewRomanPSMT" w:hAnsi="TimesNewRomanPSMT" w:cs="TimesNewRomanPSMT"/>
        </w:rPr>
        <w:t>At the discretion of the Race Officials, dri</w:t>
      </w:r>
      <w:r w:rsidR="00AD0733">
        <w:rPr>
          <w:rFonts w:ascii="TimesNewRomanPSMT" w:hAnsi="TimesNewRomanPSMT" w:cs="TimesNewRomanPSMT"/>
        </w:rPr>
        <w:t xml:space="preserve">vers may change cars at </w:t>
      </w:r>
      <w:proofErr w:type="spellStart"/>
      <w:r w:rsidR="00AD0733">
        <w:rPr>
          <w:rFonts w:ascii="TimesNewRomanPSMT" w:hAnsi="TimesNewRomanPSMT" w:cs="TimesNewRomanPSMT"/>
        </w:rPr>
        <w:t>anytime</w:t>
      </w:r>
      <w:proofErr w:type="spellEnd"/>
      <w:r>
        <w:rPr>
          <w:rFonts w:ascii="TimesNewRomanPSMT" w:hAnsi="TimesNewRomanPSMT" w:cs="TimesNewRomanPSMT"/>
        </w:rPr>
        <w:t xml:space="preserve"> between qualifying and the start of the Main Feature. However, any change will result in the driver starting in the rear of his or her Heat race, Last Chance race and/or Feature race. </w:t>
      </w:r>
    </w:p>
    <w:p w14:paraId="499EFC5D" w14:textId="77777777" w:rsidR="00DE4A34" w:rsidRDefault="00DE4A34" w:rsidP="00DE4A34">
      <w:pPr>
        <w:pStyle w:val="NormalWeb"/>
      </w:pPr>
      <w:r>
        <w:rPr>
          <w:rFonts w:ascii="TimesNewRomanPS" w:hAnsi="TimesNewRomanPS"/>
          <w:b/>
          <w:bCs/>
        </w:rPr>
        <w:t xml:space="preserve">2. </w:t>
      </w:r>
      <w:r>
        <w:rPr>
          <w:rFonts w:ascii="TimesNewRomanPSMT" w:hAnsi="TimesNewRomanPSMT" w:cs="TimesNewRomanPSMT"/>
        </w:rPr>
        <w:t xml:space="preserve">Drivers must notify the Race Officials of any desired change, so that prize money may be awarded correctly. </w:t>
      </w:r>
    </w:p>
    <w:p w14:paraId="73445552" w14:textId="77777777" w:rsidR="00DE4A34" w:rsidRDefault="00DE4A34" w:rsidP="00DE4A34">
      <w:pPr>
        <w:pStyle w:val="NormalWeb"/>
      </w:pPr>
      <w:r>
        <w:rPr>
          <w:rFonts w:ascii="TimesNewRomanPS" w:hAnsi="TimesNewRomanPS"/>
          <w:b/>
          <w:bCs/>
        </w:rPr>
        <w:t xml:space="preserve">3. </w:t>
      </w:r>
      <w:r>
        <w:rPr>
          <w:rFonts w:ascii="TimesNewRomanPSMT" w:hAnsi="TimesNewRomanPSMT" w:cs="TimesNewRomanPSMT"/>
        </w:rPr>
        <w:t xml:space="preserve">NOTE: For all races, once the field has been given the first green flag for a start, NO changes of car will be permitted, even if the start becomes void. </w:t>
      </w:r>
    </w:p>
    <w:p w14:paraId="1F8A2D51" w14:textId="77777777" w:rsidR="00DE4A34" w:rsidRDefault="00DE4A34" w:rsidP="00DE4A34">
      <w:pPr>
        <w:pStyle w:val="NormalWeb"/>
      </w:pPr>
      <w:r>
        <w:rPr>
          <w:rFonts w:ascii="TimesNewRomanPS" w:hAnsi="TimesNewRomanPS"/>
          <w:b/>
          <w:bCs/>
        </w:rPr>
        <w:t xml:space="preserve">4. </w:t>
      </w:r>
      <w:r>
        <w:rPr>
          <w:rFonts w:ascii="TimesNewRomanPSMT" w:hAnsi="TimesNewRomanPSMT" w:cs="TimesNewRomanPSMT"/>
        </w:rPr>
        <w:t xml:space="preserve">NO driver or class changes will be allowed in any division once competition has started. Competition being Time Trials and/or Heat races and/or Last Chance races and/or Feature races. </w:t>
      </w:r>
    </w:p>
    <w:p w14:paraId="12F94017" w14:textId="77777777" w:rsidR="00DE4A34" w:rsidRDefault="00DE4A34" w:rsidP="00DE4A34">
      <w:pPr>
        <w:pStyle w:val="NormalWeb"/>
      </w:pPr>
      <w:r>
        <w:rPr>
          <w:rFonts w:ascii="TimesNewRomanPS" w:hAnsi="TimesNewRomanPS"/>
          <w:b/>
          <w:bCs/>
        </w:rPr>
        <w:t>TRACTION CONTROL DEVICES:</w:t>
      </w:r>
      <w:r>
        <w:rPr>
          <w:rFonts w:ascii="TimesNewRomanPS" w:hAnsi="TimesNewRomanPS"/>
          <w:b/>
          <w:bCs/>
        </w:rPr>
        <w:br/>
        <w:t xml:space="preserve">1. </w:t>
      </w:r>
      <w:r>
        <w:rPr>
          <w:rFonts w:ascii="TimesNewRomanPSMT" w:hAnsi="TimesNewRomanPSMT" w:cs="TimesNewRomanPSMT"/>
        </w:rPr>
        <w:t xml:space="preserve">All traction control devices are strictly prohibited during any form of a speedway event, race or practice / test session. </w:t>
      </w:r>
    </w:p>
    <w:p w14:paraId="7F1C66A7" w14:textId="77777777" w:rsidR="00DE4A34" w:rsidRDefault="00DE4A34" w:rsidP="00DE4A34">
      <w:pPr>
        <w:pStyle w:val="NormalWeb"/>
      </w:pPr>
      <w:r>
        <w:rPr>
          <w:rFonts w:ascii="TimesNewRomanPS" w:hAnsi="TimesNewRomanPS"/>
          <w:b/>
          <w:bCs/>
        </w:rPr>
        <w:t xml:space="preserve">2. </w:t>
      </w:r>
      <w:r>
        <w:rPr>
          <w:rFonts w:ascii="TimesNewRomanPSMT" w:hAnsi="TimesNewRomanPSMT" w:cs="TimesNewRomanPSMT"/>
        </w:rPr>
        <w:t xml:space="preserve">Any traction control device utilizing wheel sensors or any means of measuring ground speed to control wheel spin are strictly prohibited. </w:t>
      </w:r>
    </w:p>
    <w:p w14:paraId="7F9B0CA0" w14:textId="77777777" w:rsidR="00DE4A34" w:rsidRDefault="00DE4A34" w:rsidP="00DE4A34">
      <w:pPr>
        <w:pStyle w:val="NormalWeb"/>
      </w:pPr>
      <w:r>
        <w:rPr>
          <w:rFonts w:ascii="TimesNewRomanPS" w:hAnsi="TimesNewRomanPS"/>
          <w:b/>
          <w:bCs/>
        </w:rPr>
        <w:t xml:space="preserve">3. </w:t>
      </w:r>
      <w:r>
        <w:rPr>
          <w:rFonts w:ascii="TimesNewRomanPSMT" w:hAnsi="TimesNewRomanPSMT" w:cs="TimesNewRomanPSMT"/>
        </w:rPr>
        <w:t xml:space="preserve">Any </w:t>
      </w:r>
      <w:r w:rsidR="00D35167">
        <w:rPr>
          <w:rFonts w:ascii="TimesNewRomanPSMT" w:hAnsi="TimesNewRomanPSMT" w:cs="TimesNewRomanPSMT"/>
        </w:rPr>
        <w:t>remote-controlled</w:t>
      </w:r>
      <w:r>
        <w:rPr>
          <w:rFonts w:ascii="TimesNewRomanPSMT" w:hAnsi="TimesNewRomanPSMT" w:cs="TimesNewRomanPSMT"/>
        </w:rPr>
        <w:t xml:space="preserve"> device inside or outside the cockpit of any competitor’s racecar are strictly prohibited. </w:t>
      </w:r>
    </w:p>
    <w:p w14:paraId="7A404EFB" w14:textId="77777777" w:rsidR="00DE4A34" w:rsidRDefault="00DE4A34" w:rsidP="00DE4A34">
      <w:pPr>
        <w:pStyle w:val="NormalWeb"/>
      </w:pPr>
      <w:r>
        <w:rPr>
          <w:rFonts w:ascii="TimesNewRomanPS" w:hAnsi="TimesNewRomanPS"/>
          <w:b/>
          <w:bCs/>
        </w:rPr>
        <w:t xml:space="preserve">4. </w:t>
      </w:r>
      <w:r>
        <w:rPr>
          <w:rFonts w:ascii="TimesNewRomanPSMT" w:hAnsi="TimesNewRomanPSMT" w:cs="TimesNewRomanPSMT"/>
        </w:rPr>
        <w:t xml:space="preserve">A competitor found with any of the above mentioned will lose the complete device permanently and will be disqualified and may be suspended. </w:t>
      </w:r>
    </w:p>
    <w:p w14:paraId="1022F2F1" w14:textId="77777777" w:rsidR="00DE4A34" w:rsidRDefault="00DE4A34" w:rsidP="00DE4A34">
      <w:pPr>
        <w:pStyle w:val="NormalWeb"/>
      </w:pPr>
      <w:r>
        <w:rPr>
          <w:rFonts w:ascii="TimesNewRomanPS" w:hAnsi="TimesNewRomanPS"/>
          <w:b/>
          <w:bCs/>
        </w:rPr>
        <w:t xml:space="preserve">5. </w:t>
      </w:r>
      <w:r>
        <w:rPr>
          <w:rFonts w:ascii="TimesNewRomanPSMT" w:hAnsi="TimesNewRomanPSMT" w:cs="TimesNewRomanPSMT"/>
        </w:rPr>
        <w:t xml:space="preserve">There is a $400.00 claim rule on all ignition boxes. </w:t>
      </w:r>
    </w:p>
    <w:p w14:paraId="27CEAF7D" w14:textId="77777777" w:rsidR="00DE4A34" w:rsidRDefault="00DE4A34" w:rsidP="00DE4A34">
      <w:pPr>
        <w:pStyle w:val="NormalWeb"/>
      </w:pPr>
      <w:r>
        <w:rPr>
          <w:rFonts w:ascii="TimesNewRomanPS" w:hAnsi="TimesNewRomanPS"/>
          <w:b/>
          <w:bCs/>
        </w:rPr>
        <w:t>STARTS:</w:t>
      </w:r>
      <w:r>
        <w:rPr>
          <w:rFonts w:ascii="TimesNewRomanPS" w:hAnsi="TimesNewRomanPS"/>
          <w:b/>
          <w:bCs/>
        </w:rPr>
        <w:br/>
        <w:t xml:space="preserve">1. </w:t>
      </w:r>
      <w:r>
        <w:rPr>
          <w:rFonts w:ascii="TimesNewRomanPSMT" w:hAnsi="TimesNewRomanPSMT" w:cs="TimesNewRomanPSMT"/>
        </w:rPr>
        <w:t xml:space="preserve">We will continue to use the green light system. This system will be used for all starts for Heats, Last Chance and/or Features. </w:t>
      </w:r>
    </w:p>
    <w:p w14:paraId="3F2F2122" w14:textId="77777777" w:rsidR="00DE4A34" w:rsidRDefault="00DE4A34" w:rsidP="00DE4A34">
      <w:pPr>
        <w:pStyle w:val="NormalWeb"/>
      </w:pPr>
      <w:r>
        <w:rPr>
          <w:rFonts w:ascii="TimesNewRomanPS" w:hAnsi="TimesNewRomanPS"/>
          <w:b/>
          <w:bCs/>
        </w:rPr>
        <w:t xml:space="preserve">2. </w:t>
      </w:r>
      <w:r>
        <w:rPr>
          <w:rFonts w:ascii="TimesNewRomanPSMT" w:hAnsi="TimesNewRomanPSMT" w:cs="TimesNewRomanPSMT"/>
        </w:rPr>
        <w:t xml:space="preserve">The green light at the end of the front straightaway is under the control of the flagman and will be used on all starts. </w:t>
      </w:r>
    </w:p>
    <w:p w14:paraId="0E16DD36" w14:textId="77777777" w:rsidR="00DE4A34" w:rsidRDefault="00DE4A34" w:rsidP="00DE4A34">
      <w:pPr>
        <w:pStyle w:val="NormalWeb"/>
      </w:pPr>
      <w:r>
        <w:rPr>
          <w:rFonts w:ascii="TimesNewRomanPS" w:hAnsi="TimesNewRomanPS"/>
          <w:b/>
          <w:bCs/>
        </w:rPr>
        <w:t xml:space="preserve">3. </w:t>
      </w:r>
      <w:r>
        <w:rPr>
          <w:rFonts w:ascii="TimesNewRomanPSMT" w:hAnsi="TimesNewRomanPSMT" w:cs="TimesNewRomanPSMT"/>
        </w:rPr>
        <w:t xml:space="preserve">After the “one lap to go” signal has been given, the field must maintain an orderly, controlled pace around turn four, with the front row running side by side. </w:t>
      </w:r>
    </w:p>
    <w:p w14:paraId="1E311B83" w14:textId="77777777" w:rsidR="00DE4A34" w:rsidRDefault="00DE4A34" w:rsidP="00DE4A34">
      <w:pPr>
        <w:pStyle w:val="NormalWeb"/>
      </w:pPr>
      <w:r>
        <w:rPr>
          <w:rFonts w:ascii="TimesNewRomanPS" w:hAnsi="TimesNewRomanPS"/>
          <w:b/>
          <w:bCs/>
        </w:rPr>
        <w:t xml:space="preserve">4. </w:t>
      </w:r>
      <w:r>
        <w:rPr>
          <w:rFonts w:ascii="TimesNewRomanPSMT" w:hAnsi="TimesNewRomanPSMT" w:cs="TimesNewRomanPSMT"/>
        </w:rPr>
        <w:t xml:space="preserve">Provided that the </w:t>
      </w:r>
      <w:proofErr w:type="spellStart"/>
      <w:r>
        <w:rPr>
          <w:rFonts w:ascii="TimesNewRomanPSMT" w:hAnsi="TimesNewRomanPSMT" w:cs="TimesNewRomanPSMT"/>
        </w:rPr>
        <w:t>line up</w:t>
      </w:r>
      <w:proofErr w:type="spellEnd"/>
      <w:r>
        <w:rPr>
          <w:rFonts w:ascii="TimesNewRomanPSMT" w:hAnsi="TimesNewRomanPSMT" w:cs="TimesNewRomanPSMT"/>
        </w:rPr>
        <w:t xml:space="preserve"> is good, the race will be started at the line off turn four. The race will not start until the green light is switched on. </w:t>
      </w:r>
    </w:p>
    <w:p w14:paraId="5CF94196" w14:textId="77777777" w:rsidR="00DE4A34" w:rsidRDefault="00DE4A34" w:rsidP="00DE4A34">
      <w:pPr>
        <w:pStyle w:val="NormalWeb"/>
      </w:pPr>
      <w:r>
        <w:rPr>
          <w:rFonts w:ascii="TimesNewRomanPS" w:hAnsi="TimesNewRomanPS"/>
          <w:b/>
          <w:bCs/>
        </w:rPr>
        <w:t xml:space="preserve">5. </w:t>
      </w:r>
      <w:r>
        <w:rPr>
          <w:rFonts w:ascii="TimesNewRomanPSMT" w:hAnsi="TimesNewRomanPSMT" w:cs="TimesNewRomanPSMT"/>
        </w:rPr>
        <w:t xml:space="preserve">Anticipating the start or firing before the start will be considered a penalty and the offending driver or drivers may be put back one row or to the rear. </w:t>
      </w:r>
    </w:p>
    <w:p w14:paraId="6155FEE4" w14:textId="77777777" w:rsidR="00DE4A34" w:rsidRDefault="00DE4A34" w:rsidP="00DE4A34">
      <w:pPr>
        <w:pStyle w:val="NormalWeb"/>
      </w:pPr>
      <w:r>
        <w:rPr>
          <w:rFonts w:ascii="TimesNewRomanPS" w:hAnsi="TimesNewRomanPS"/>
          <w:b/>
          <w:bCs/>
        </w:rPr>
        <w:t xml:space="preserve">6. </w:t>
      </w:r>
      <w:r>
        <w:rPr>
          <w:rFonts w:ascii="TimesNewRomanPSMT" w:hAnsi="TimesNewRomanPSMT" w:cs="TimesNewRomanPSMT"/>
        </w:rPr>
        <w:t xml:space="preserve">In the event of a caution, before the first lap is complete, due to a single car incident, the driver responsible for caution must go to the rear of field. In the event of a multi-car accident, the field will be realigned for a complete restart. In the </w:t>
      </w:r>
      <w:proofErr w:type="gramStart"/>
      <w:r>
        <w:rPr>
          <w:rFonts w:ascii="TimesNewRomanPSMT" w:hAnsi="TimesNewRomanPSMT" w:cs="TimesNewRomanPSMT"/>
        </w:rPr>
        <w:t>event</w:t>
      </w:r>
      <w:proofErr w:type="gramEnd"/>
      <w:r>
        <w:rPr>
          <w:rFonts w:ascii="TimesNewRomanPSMT" w:hAnsi="TimesNewRomanPSMT" w:cs="TimesNewRomanPSMT"/>
        </w:rPr>
        <w:t xml:space="preserve"> you go in the pits you must go to the rear for a restart. All cars are aligned at the discretion of race control. </w:t>
      </w:r>
    </w:p>
    <w:p w14:paraId="3B206425" w14:textId="77777777" w:rsidR="00DE4A34" w:rsidRDefault="00DE4A34" w:rsidP="00DE4A34">
      <w:pPr>
        <w:pStyle w:val="NormalWeb"/>
      </w:pPr>
      <w:r>
        <w:rPr>
          <w:rFonts w:ascii="TimesNewRomanPS" w:hAnsi="TimesNewRomanPS"/>
          <w:b/>
          <w:bCs/>
        </w:rPr>
        <w:t xml:space="preserve">7. </w:t>
      </w:r>
      <w:r>
        <w:rPr>
          <w:rFonts w:ascii="TimesNewRomanPSMT" w:hAnsi="TimesNewRomanPSMT" w:cs="TimesNewRomanPSMT"/>
        </w:rPr>
        <w:t xml:space="preserve">All classes in the event of a caution, before the first lap is completed and you go to the pits and don’t make it back out to take the “one to go” signal you </w:t>
      </w:r>
      <w:proofErr w:type="spellStart"/>
      <w:r>
        <w:rPr>
          <w:rFonts w:ascii="TimesNewRomanPSMT" w:hAnsi="TimesNewRomanPSMT" w:cs="TimesNewRomanPSMT"/>
        </w:rPr>
        <w:t>can not</w:t>
      </w:r>
      <w:proofErr w:type="spellEnd"/>
      <w:r>
        <w:rPr>
          <w:rFonts w:ascii="TimesNewRomanPSMT" w:hAnsi="TimesNewRomanPSMT" w:cs="TimesNewRomanPSMT"/>
        </w:rPr>
        <w:t xml:space="preserve"> move up to the next class and race. </w:t>
      </w:r>
    </w:p>
    <w:p w14:paraId="64AEA7D2" w14:textId="77777777" w:rsidR="00DE4A34" w:rsidRDefault="00DE4A34" w:rsidP="00DE4A34">
      <w:pPr>
        <w:pStyle w:val="NormalWeb"/>
      </w:pPr>
      <w:r>
        <w:rPr>
          <w:rFonts w:ascii="TimesNewRomanPS" w:hAnsi="TimesNewRomanPS"/>
          <w:b/>
          <w:bCs/>
        </w:rPr>
        <w:t>GREEN FLAG:</w:t>
      </w:r>
      <w:r>
        <w:rPr>
          <w:rFonts w:ascii="TimesNewRomanPS" w:hAnsi="TimesNewRomanPS"/>
          <w:b/>
          <w:bCs/>
        </w:rPr>
        <w:br/>
        <w:t xml:space="preserve">A. </w:t>
      </w:r>
      <w:r>
        <w:rPr>
          <w:rFonts w:ascii="TimesNewRomanPSMT" w:hAnsi="TimesNewRomanPSMT" w:cs="TimesNewRomanPSMT"/>
        </w:rPr>
        <w:t xml:space="preserve">Start the race. </w:t>
      </w:r>
    </w:p>
    <w:p w14:paraId="1B690EF7" w14:textId="77777777" w:rsidR="00DE4A34" w:rsidRDefault="00DE4A34" w:rsidP="00DE4A34">
      <w:pPr>
        <w:pStyle w:val="NormalWeb"/>
      </w:pPr>
      <w:r>
        <w:rPr>
          <w:rFonts w:ascii="TimesNewRomanPS" w:hAnsi="TimesNewRomanPS"/>
          <w:b/>
          <w:bCs/>
        </w:rPr>
        <w:t>YELLOW FLAG:</w:t>
      </w:r>
      <w:r>
        <w:rPr>
          <w:rFonts w:ascii="TimesNewRomanPS" w:hAnsi="TimesNewRomanPS"/>
          <w:b/>
          <w:bCs/>
        </w:rPr>
        <w:br/>
        <w:t xml:space="preserve">A. </w:t>
      </w:r>
      <w:r>
        <w:rPr>
          <w:rFonts w:ascii="TimesNewRomanPSMT" w:hAnsi="TimesNewRomanPSMT" w:cs="TimesNewRomanPSMT"/>
        </w:rPr>
        <w:t xml:space="preserve">Everyone slow down to a safe speed and follow the car you were behind the last </w:t>
      </w:r>
    </w:p>
    <w:p w14:paraId="286FCDE2" w14:textId="77777777" w:rsidR="00DE4A34" w:rsidRDefault="00DE4A34" w:rsidP="00DE4A34">
      <w:pPr>
        <w:pStyle w:val="NormalWeb"/>
      </w:pPr>
      <w:r>
        <w:rPr>
          <w:rFonts w:ascii="TimesNewRomanPSMT" w:hAnsi="TimesNewRomanPSMT" w:cs="TimesNewRomanPSMT"/>
        </w:rPr>
        <w:t xml:space="preserve">green lap. You will be lined back up on the track where you were running, not the position that you are running. </w:t>
      </w:r>
    </w:p>
    <w:p w14:paraId="643A1AC3" w14:textId="77777777" w:rsidR="00DE4A34" w:rsidRDefault="00DE4A34" w:rsidP="00DE4A34">
      <w:pPr>
        <w:pStyle w:val="NormalWeb"/>
      </w:pPr>
      <w:r>
        <w:rPr>
          <w:rFonts w:ascii="TimesNewRomanPS" w:hAnsi="TimesNewRomanPS"/>
          <w:b/>
          <w:bCs/>
        </w:rPr>
        <w:t>RED FLAG:</w:t>
      </w:r>
      <w:r>
        <w:rPr>
          <w:rFonts w:ascii="TimesNewRomanPS" w:hAnsi="TimesNewRomanPS"/>
          <w:b/>
          <w:bCs/>
        </w:rPr>
        <w:br/>
        <w:t xml:space="preserve">A. </w:t>
      </w:r>
      <w:r>
        <w:rPr>
          <w:rFonts w:ascii="TimesNewRomanPSMT" w:hAnsi="TimesNewRomanPSMT" w:cs="TimesNewRomanPSMT"/>
        </w:rPr>
        <w:t xml:space="preserve">This flag means danger, stop as quickly as possible. Do not pass the flagman </w:t>
      </w:r>
    </w:p>
    <w:p w14:paraId="24218581" w14:textId="77777777" w:rsidR="00DE4A34" w:rsidRDefault="00DE4A34" w:rsidP="00DE4A34">
      <w:pPr>
        <w:pStyle w:val="NormalWeb"/>
      </w:pPr>
      <w:r>
        <w:rPr>
          <w:rFonts w:ascii="TimesNewRomanPSMT" w:hAnsi="TimesNewRomanPSMT" w:cs="TimesNewRomanPSMT"/>
        </w:rPr>
        <w:t xml:space="preserve">when this flag is displayed. The cars will be again lined up as they were running on the last green lap. </w:t>
      </w:r>
    </w:p>
    <w:p w14:paraId="350B7776" w14:textId="77777777" w:rsidR="00DE4A34" w:rsidRDefault="00DE4A34" w:rsidP="00DE4A34">
      <w:pPr>
        <w:pStyle w:val="NormalWeb"/>
      </w:pPr>
      <w:r>
        <w:rPr>
          <w:rFonts w:ascii="TimesNewRomanPS" w:hAnsi="TimesNewRomanPS"/>
          <w:b/>
          <w:bCs/>
        </w:rPr>
        <w:t>BLACK FLAG:</w:t>
      </w:r>
      <w:r>
        <w:rPr>
          <w:rFonts w:ascii="TimesNewRomanPS" w:hAnsi="TimesNewRomanPS"/>
          <w:b/>
          <w:bCs/>
        </w:rPr>
        <w:br/>
        <w:t xml:space="preserve">A. </w:t>
      </w:r>
      <w:r>
        <w:rPr>
          <w:rFonts w:ascii="TimesNewRomanPSMT" w:hAnsi="TimesNewRomanPSMT" w:cs="TimesNewRomanPSMT"/>
        </w:rPr>
        <w:t xml:space="preserve">This flag means to pull into the pits. </w:t>
      </w:r>
    </w:p>
    <w:p w14:paraId="13F2BC4B" w14:textId="77777777" w:rsidR="00DE4A34" w:rsidRDefault="00DE4A34" w:rsidP="00DE4A34">
      <w:pPr>
        <w:pStyle w:val="NormalWeb"/>
      </w:pPr>
      <w:r>
        <w:rPr>
          <w:rFonts w:ascii="TimesNewRomanPS" w:hAnsi="TimesNewRomanPS"/>
          <w:b/>
          <w:bCs/>
        </w:rPr>
        <w:t>LAP FLAG:</w:t>
      </w:r>
      <w:r>
        <w:rPr>
          <w:rFonts w:ascii="TimesNewRomanPS" w:hAnsi="TimesNewRomanPS"/>
          <w:b/>
          <w:bCs/>
        </w:rPr>
        <w:br/>
        <w:t xml:space="preserve">A. </w:t>
      </w:r>
      <w:r>
        <w:rPr>
          <w:rFonts w:ascii="TimesNewRomanPSMT" w:hAnsi="TimesNewRomanPSMT" w:cs="TimesNewRomanPSMT"/>
        </w:rPr>
        <w:t xml:space="preserve">Blue with a yellow stripe. Displayed to cars being lapped, must allow lead car to </w:t>
      </w:r>
    </w:p>
    <w:p w14:paraId="622E353A" w14:textId="77777777" w:rsidR="00DE4A34" w:rsidRDefault="00DE4A34" w:rsidP="00DE4A34">
      <w:pPr>
        <w:pStyle w:val="NormalWeb"/>
      </w:pPr>
      <w:r>
        <w:rPr>
          <w:rFonts w:ascii="TimesNewRomanPSMT" w:hAnsi="TimesNewRomanPSMT" w:cs="TimesNewRomanPSMT"/>
        </w:rPr>
        <w:t xml:space="preserve">pass. </w:t>
      </w:r>
    </w:p>
    <w:p w14:paraId="21BCE3D0" w14:textId="77777777" w:rsidR="00DE4A34" w:rsidRDefault="00DE4A34" w:rsidP="00DE4A34">
      <w:pPr>
        <w:pStyle w:val="NormalWeb"/>
      </w:pPr>
      <w:r>
        <w:rPr>
          <w:rFonts w:ascii="TimesNewRomanPS" w:hAnsi="TimesNewRomanPS"/>
          <w:b/>
          <w:bCs/>
        </w:rPr>
        <w:t>WHITE FLAG:</w:t>
      </w:r>
      <w:r>
        <w:rPr>
          <w:rFonts w:ascii="TimesNewRomanPS" w:hAnsi="TimesNewRomanPS"/>
          <w:b/>
          <w:bCs/>
        </w:rPr>
        <w:br/>
        <w:t xml:space="preserve">A. </w:t>
      </w:r>
      <w:r>
        <w:rPr>
          <w:rFonts w:ascii="TimesNewRomanPSMT" w:hAnsi="TimesNewRomanPSMT" w:cs="TimesNewRomanPSMT"/>
        </w:rPr>
        <w:t xml:space="preserve">One lap to go. </w:t>
      </w:r>
    </w:p>
    <w:p w14:paraId="667C720F" w14:textId="77777777" w:rsidR="00DE4A34" w:rsidRDefault="00DE4A34" w:rsidP="00DE4A34">
      <w:pPr>
        <w:pStyle w:val="NormalWeb"/>
      </w:pPr>
      <w:r>
        <w:rPr>
          <w:rFonts w:ascii="TimesNewRomanPS" w:hAnsi="TimesNewRomanPS"/>
          <w:b/>
          <w:bCs/>
        </w:rPr>
        <w:t>CHECKERED FLAG:</w:t>
      </w:r>
      <w:r>
        <w:rPr>
          <w:rFonts w:ascii="TimesNewRomanPS" w:hAnsi="TimesNewRomanPS"/>
          <w:b/>
          <w:bCs/>
        </w:rPr>
        <w:br/>
        <w:t xml:space="preserve">A. </w:t>
      </w:r>
      <w:r>
        <w:rPr>
          <w:rFonts w:ascii="TimesNewRomanPSMT" w:hAnsi="TimesNewRomanPSMT" w:cs="TimesNewRomanPSMT"/>
        </w:rPr>
        <w:t xml:space="preserve">Finish; the race is over. </w:t>
      </w:r>
    </w:p>
    <w:p w14:paraId="174E2FD6" w14:textId="4CC9725E" w:rsidR="00F954E4" w:rsidRDefault="00DE4A34" w:rsidP="00716299">
      <w:pPr>
        <w:pStyle w:val="NormalWeb"/>
      </w:pPr>
      <w:r>
        <w:rPr>
          <w:rFonts w:ascii="TimesNewRomanPS" w:hAnsi="TimesNewRomanPS"/>
          <w:b/>
          <w:bCs/>
        </w:rPr>
        <w:t xml:space="preserve">Track reserves the right to Delete, Change, or Amend rules in the interest of competition at any time without notice. </w:t>
      </w:r>
    </w:p>
    <w:bookmarkEnd w:id="0"/>
    <w:sectPr w:rsidR="00F954E4" w:rsidSect="00C1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00C3"/>
    <w:multiLevelType w:val="multilevel"/>
    <w:tmpl w:val="BBD6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85507"/>
    <w:multiLevelType w:val="hybridMultilevel"/>
    <w:tmpl w:val="66E6071C"/>
    <w:lvl w:ilvl="0" w:tplc="99F004CE">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760084"/>
    <w:multiLevelType w:val="multilevel"/>
    <w:tmpl w:val="C966D8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C2063"/>
    <w:multiLevelType w:val="multilevel"/>
    <w:tmpl w:val="439890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34"/>
    <w:rsid w:val="00232D4D"/>
    <w:rsid w:val="002D5645"/>
    <w:rsid w:val="00543FCA"/>
    <w:rsid w:val="00716299"/>
    <w:rsid w:val="00755746"/>
    <w:rsid w:val="007F7C94"/>
    <w:rsid w:val="00880C71"/>
    <w:rsid w:val="009463FB"/>
    <w:rsid w:val="00AD0733"/>
    <w:rsid w:val="00AD1BAF"/>
    <w:rsid w:val="00C16560"/>
    <w:rsid w:val="00C165CA"/>
    <w:rsid w:val="00D35167"/>
    <w:rsid w:val="00D7102C"/>
    <w:rsid w:val="00DE4A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C6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A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39406">
      <w:bodyDiv w:val="1"/>
      <w:marLeft w:val="0"/>
      <w:marRight w:val="0"/>
      <w:marTop w:val="0"/>
      <w:marBottom w:val="0"/>
      <w:divBdr>
        <w:top w:val="none" w:sz="0" w:space="0" w:color="auto"/>
        <w:left w:val="none" w:sz="0" w:space="0" w:color="auto"/>
        <w:bottom w:val="none" w:sz="0" w:space="0" w:color="auto"/>
        <w:right w:val="none" w:sz="0" w:space="0" w:color="auto"/>
      </w:divBdr>
      <w:divsChild>
        <w:div w:id="850609476">
          <w:marLeft w:val="0"/>
          <w:marRight w:val="0"/>
          <w:marTop w:val="0"/>
          <w:marBottom w:val="0"/>
          <w:divBdr>
            <w:top w:val="none" w:sz="0" w:space="0" w:color="auto"/>
            <w:left w:val="none" w:sz="0" w:space="0" w:color="auto"/>
            <w:bottom w:val="none" w:sz="0" w:space="0" w:color="auto"/>
            <w:right w:val="none" w:sz="0" w:space="0" w:color="auto"/>
          </w:divBdr>
          <w:divsChild>
            <w:div w:id="847211819">
              <w:marLeft w:val="0"/>
              <w:marRight w:val="0"/>
              <w:marTop w:val="0"/>
              <w:marBottom w:val="0"/>
              <w:divBdr>
                <w:top w:val="none" w:sz="0" w:space="0" w:color="auto"/>
                <w:left w:val="none" w:sz="0" w:space="0" w:color="auto"/>
                <w:bottom w:val="none" w:sz="0" w:space="0" w:color="auto"/>
                <w:right w:val="none" w:sz="0" w:space="0" w:color="auto"/>
              </w:divBdr>
              <w:divsChild>
                <w:div w:id="1596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69">
          <w:marLeft w:val="0"/>
          <w:marRight w:val="0"/>
          <w:marTop w:val="0"/>
          <w:marBottom w:val="0"/>
          <w:divBdr>
            <w:top w:val="none" w:sz="0" w:space="0" w:color="auto"/>
            <w:left w:val="none" w:sz="0" w:space="0" w:color="auto"/>
            <w:bottom w:val="none" w:sz="0" w:space="0" w:color="auto"/>
            <w:right w:val="none" w:sz="0" w:space="0" w:color="auto"/>
          </w:divBdr>
          <w:divsChild>
            <w:div w:id="891043335">
              <w:marLeft w:val="0"/>
              <w:marRight w:val="0"/>
              <w:marTop w:val="0"/>
              <w:marBottom w:val="0"/>
              <w:divBdr>
                <w:top w:val="none" w:sz="0" w:space="0" w:color="auto"/>
                <w:left w:val="none" w:sz="0" w:space="0" w:color="auto"/>
                <w:bottom w:val="none" w:sz="0" w:space="0" w:color="auto"/>
                <w:right w:val="none" w:sz="0" w:space="0" w:color="auto"/>
              </w:divBdr>
              <w:divsChild>
                <w:div w:id="9863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3018">
          <w:marLeft w:val="0"/>
          <w:marRight w:val="0"/>
          <w:marTop w:val="0"/>
          <w:marBottom w:val="0"/>
          <w:divBdr>
            <w:top w:val="none" w:sz="0" w:space="0" w:color="auto"/>
            <w:left w:val="none" w:sz="0" w:space="0" w:color="auto"/>
            <w:bottom w:val="none" w:sz="0" w:space="0" w:color="auto"/>
            <w:right w:val="none" w:sz="0" w:space="0" w:color="auto"/>
          </w:divBdr>
          <w:divsChild>
            <w:div w:id="1619026136">
              <w:marLeft w:val="0"/>
              <w:marRight w:val="0"/>
              <w:marTop w:val="0"/>
              <w:marBottom w:val="0"/>
              <w:divBdr>
                <w:top w:val="none" w:sz="0" w:space="0" w:color="auto"/>
                <w:left w:val="none" w:sz="0" w:space="0" w:color="auto"/>
                <w:bottom w:val="none" w:sz="0" w:space="0" w:color="auto"/>
                <w:right w:val="none" w:sz="0" w:space="0" w:color="auto"/>
              </w:divBdr>
              <w:divsChild>
                <w:div w:id="13294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8806">
          <w:marLeft w:val="0"/>
          <w:marRight w:val="0"/>
          <w:marTop w:val="0"/>
          <w:marBottom w:val="0"/>
          <w:divBdr>
            <w:top w:val="none" w:sz="0" w:space="0" w:color="auto"/>
            <w:left w:val="none" w:sz="0" w:space="0" w:color="auto"/>
            <w:bottom w:val="none" w:sz="0" w:space="0" w:color="auto"/>
            <w:right w:val="none" w:sz="0" w:space="0" w:color="auto"/>
          </w:divBdr>
          <w:divsChild>
            <w:div w:id="625894191">
              <w:marLeft w:val="0"/>
              <w:marRight w:val="0"/>
              <w:marTop w:val="0"/>
              <w:marBottom w:val="0"/>
              <w:divBdr>
                <w:top w:val="none" w:sz="0" w:space="0" w:color="auto"/>
                <w:left w:val="none" w:sz="0" w:space="0" w:color="auto"/>
                <w:bottom w:val="none" w:sz="0" w:space="0" w:color="auto"/>
                <w:right w:val="none" w:sz="0" w:space="0" w:color="auto"/>
              </w:divBdr>
              <w:divsChild>
                <w:div w:id="14409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3013">
          <w:marLeft w:val="0"/>
          <w:marRight w:val="0"/>
          <w:marTop w:val="0"/>
          <w:marBottom w:val="0"/>
          <w:divBdr>
            <w:top w:val="none" w:sz="0" w:space="0" w:color="auto"/>
            <w:left w:val="none" w:sz="0" w:space="0" w:color="auto"/>
            <w:bottom w:val="none" w:sz="0" w:space="0" w:color="auto"/>
            <w:right w:val="none" w:sz="0" w:space="0" w:color="auto"/>
          </w:divBdr>
          <w:divsChild>
            <w:div w:id="526911991">
              <w:marLeft w:val="0"/>
              <w:marRight w:val="0"/>
              <w:marTop w:val="0"/>
              <w:marBottom w:val="0"/>
              <w:divBdr>
                <w:top w:val="none" w:sz="0" w:space="0" w:color="auto"/>
                <w:left w:val="none" w:sz="0" w:space="0" w:color="auto"/>
                <w:bottom w:val="none" w:sz="0" w:space="0" w:color="auto"/>
                <w:right w:val="none" w:sz="0" w:space="0" w:color="auto"/>
              </w:divBdr>
              <w:divsChild>
                <w:div w:id="909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062">
          <w:marLeft w:val="0"/>
          <w:marRight w:val="0"/>
          <w:marTop w:val="0"/>
          <w:marBottom w:val="0"/>
          <w:divBdr>
            <w:top w:val="none" w:sz="0" w:space="0" w:color="auto"/>
            <w:left w:val="none" w:sz="0" w:space="0" w:color="auto"/>
            <w:bottom w:val="none" w:sz="0" w:space="0" w:color="auto"/>
            <w:right w:val="none" w:sz="0" w:space="0" w:color="auto"/>
          </w:divBdr>
          <w:divsChild>
            <w:div w:id="1548758790">
              <w:marLeft w:val="0"/>
              <w:marRight w:val="0"/>
              <w:marTop w:val="0"/>
              <w:marBottom w:val="0"/>
              <w:divBdr>
                <w:top w:val="none" w:sz="0" w:space="0" w:color="auto"/>
                <w:left w:val="none" w:sz="0" w:space="0" w:color="auto"/>
                <w:bottom w:val="none" w:sz="0" w:space="0" w:color="auto"/>
                <w:right w:val="none" w:sz="0" w:space="0" w:color="auto"/>
              </w:divBdr>
              <w:divsChild>
                <w:div w:id="264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2017-07-16T20:43:00Z</cp:lastPrinted>
  <dcterms:created xsi:type="dcterms:W3CDTF">2017-07-17T06:44:00Z</dcterms:created>
  <dcterms:modified xsi:type="dcterms:W3CDTF">2017-07-17T06:44:00Z</dcterms:modified>
</cp:coreProperties>
</file>